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D6" w:rsidRDefault="00863BD6" w:rsidP="00863B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курса Медико-профилактического факультета</w:t>
      </w:r>
    </w:p>
    <w:tbl>
      <w:tblPr>
        <w:tblStyle w:val="a3"/>
        <w:tblW w:w="0" w:type="auto"/>
        <w:tblLook w:val="04A0"/>
      </w:tblPr>
      <w:tblGrid>
        <w:gridCol w:w="456"/>
        <w:gridCol w:w="3463"/>
        <w:gridCol w:w="3219"/>
        <w:gridCol w:w="2433"/>
      </w:tblGrid>
      <w:tr w:rsidR="00863BD6" w:rsidTr="00924585">
        <w:tc>
          <w:tcPr>
            <w:tcW w:w="456" w:type="dxa"/>
          </w:tcPr>
          <w:p w:rsidR="00863BD6" w:rsidRDefault="00863BD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</w:tcPr>
          <w:p w:rsidR="00863BD6" w:rsidRDefault="00863BD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9" w:type="dxa"/>
          </w:tcPr>
          <w:p w:rsidR="00863BD6" w:rsidRDefault="00863BD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</w:tcPr>
          <w:p w:rsidR="00863BD6" w:rsidRDefault="00863BD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 xml:space="preserve">Микробиология  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 xml:space="preserve">Патологическая физиология   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>Патологической физиологии  им. академика А.А. Богомольца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Фармакологии </w:t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FD9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2F7FD9">
              <w:rPr>
                <w:rFonts w:ascii="Times New Roman" w:hAnsi="Times New Roman" w:cs="Times New Roman"/>
              </w:rPr>
              <w:t>№6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 xml:space="preserve">Основы менеджмента   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Экономики и управления </w:t>
            </w:r>
            <w:r>
              <w:rPr>
                <w:rFonts w:ascii="Times New Roman" w:hAnsi="Times New Roman" w:cs="Times New Roman"/>
              </w:rPr>
              <w:t>здравоохранением</w:t>
            </w:r>
            <w:r w:rsidRPr="002F7FD9">
              <w:rPr>
                <w:rFonts w:ascii="Times New Roman" w:hAnsi="Times New Roman" w:cs="Times New Roman"/>
              </w:rPr>
              <w:t xml:space="preserve"> и фармацией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2F7FD9">
              <w:rPr>
                <w:rFonts w:ascii="Times New Roman" w:hAnsi="Times New Roman" w:cs="Times New Roman"/>
              </w:rPr>
              <w:t>2 очередь.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Общая гигиена, социально-гигиенический мониторинг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 </w:t>
            </w: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Пропедевтики внутренних болезней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</w:t>
            </w:r>
            <w:proofErr w:type="gramStart"/>
            <w:r w:rsidRPr="002F7FD9">
              <w:rPr>
                <w:rFonts w:ascii="Times New Roman" w:hAnsi="Times New Roman" w:cs="Times New Roman"/>
              </w:rPr>
              <w:t>.Ч</w:t>
            </w:r>
            <w:proofErr w:type="gramEnd"/>
            <w:r w:rsidRPr="002F7FD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Общей хирургии </w:t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</w:t>
            </w:r>
            <w:proofErr w:type="gramStart"/>
            <w:r w:rsidRPr="002F7FD9">
              <w:rPr>
                <w:rFonts w:ascii="Times New Roman" w:hAnsi="Times New Roman" w:cs="Times New Roman"/>
              </w:rPr>
              <w:t>.Ч</w:t>
            </w:r>
            <w:proofErr w:type="gramEnd"/>
            <w:r w:rsidRPr="002F7FD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 ГКБ №2 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 xml:space="preserve">Оперативная хирургия   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Оперативной хирургии и топографической анатомии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 xml:space="preserve">Безопасность жизнедеятельности  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  <w:r w:rsidRPr="002F7FD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№1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Прикладная физкультура и спорт  (основная группа/ спортивн</w:t>
            </w:r>
            <w:r w:rsidR="00B347D3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2F7F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гигиена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Клинической лабораторной диагностики ИДПО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№5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9" w:type="dxa"/>
            <w:vAlign w:val="center"/>
          </w:tcPr>
          <w:p w:rsidR="00863BD6" w:rsidRPr="007A26F0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№1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деятельности врача</w:t>
            </w:r>
          </w:p>
        </w:tc>
        <w:tc>
          <w:tcPr>
            <w:tcW w:w="3219" w:type="dxa"/>
            <w:vAlign w:val="center"/>
          </w:tcPr>
          <w:p w:rsidR="00863BD6" w:rsidRPr="00BB01AE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корпус </w:t>
            </w:r>
            <w:r w:rsidRPr="00BB01AE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BB01AE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3BD6" w:rsidTr="00924585">
        <w:tc>
          <w:tcPr>
            <w:tcW w:w="456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245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 /  Гигиенические аспекты формирования здорового образа жизни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</w:tcPr>
          <w:p w:rsidR="00863BD6" w:rsidRDefault="00863BD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863BD6" w:rsidRDefault="00863BD6" w:rsidP="00863BD6">
      <w:pPr>
        <w:rPr>
          <w:rFonts w:ascii="Times New Roman" w:hAnsi="Times New Roman" w:cs="Times New Roman"/>
          <w:sz w:val="24"/>
          <w:szCs w:val="24"/>
        </w:rPr>
      </w:pPr>
    </w:p>
    <w:p w:rsidR="00C03875" w:rsidRDefault="00C03875"/>
    <w:sectPr w:rsidR="00C03875" w:rsidSect="008A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BD6"/>
    <w:rsid w:val="00863BD6"/>
    <w:rsid w:val="008A0171"/>
    <w:rsid w:val="00B347D3"/>
    <w:rsid w:val="00C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4</cp:revision>
  <dcterms:created xsi:type="dcterms:W3CDTF">2017-09-07T10:36:00Z</dcterms:created>
  <dcterms:modified xsi:type="dcterms:W3CDTF">2017-09-07T11:05:00Z</dcterms:modified>
</cp:coreProperties>
</file>